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B6D7FC" w14:textId="6FF2D129" w:rsidR="00E00D81" w:rsidRDefault="00E00D81" w:rsidP="00E00D8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i/>
          <w:iCs/>
          <w:color w:val="666666"/>
        </w:rPr>
      </w:pPr>
      <w:r>
        <w:rPr>
          <w:rFonts w:ascii="Arial" w:hAnsi="Arial" w:cs="Arial"/>
          <w:i/>
          <w:iCs/>
          <w:color w:val="666666"/>
        </w:rPr>
        <w:t xml:space="preserve">As communities begin to feel the impact of the coronavirus (COVID-19), I want to share with you the steps we’re taking at </w:t>
      </w:r>
      <w:r>
        <w:rPr>
          <w:rFonts w:ascii="Arial" w:hAnsi="Arial" w:cs="Arial"/>
          <w:i/>
          <w:iCs/>
          <w:color w:val="666666"/>
        </w:rPr>
        <w:t>Muskogee County Transit</w:t>
      </w:r>
      <w:r>
        <w:rPr>
          <w:rFonts w:ascii="Arial" w:hAnsi="Arial" w:cs="Arial"/>
          <w:i/>
          <w:iCs/>
          <w:color w:val="666666"/>
        </w:rPr>
        <w:t xml:space="preserve"> to help protect the health and safety of our customers and </w:t>
      </w:r>
      <w:r>
        <w:rPr>
          <w:rFonts w:ascii="Arial" w:hAnsi="Arial" w:cs="Arial"/>
          <w:i/>
          <w:iCs/>
          <w:color w:val="666666"/>
        </w:rPr>
        <w:t>employees</w:t>
      </w:r>
      <w:r>
        <w:rPr>
          <w:rFonts w:ascii="Arial" w:hAnsi="Arial" w:cs="Arial"/>
          <w:i/>
          <w:iCs/>
          <w:color w:val="666666"/>
        </w:rPr>
        <w:t>, which is always our top priority.</w:t>
      </w:r>
    </w:p>
    <w:p w14:paraId="2B88B072" w14:textId="77777777" w:rsidR="00E00D81" w:rsidRDefault="00E00D81" w:rsidP="00E00D8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i/>
          <w:iCs/>
          <w:color w:val="666666"/>
        </w:rPr>
      </w:pPr>
      <w:r>
        <w:rPr>
          <w:rFonts w:ascii="Arial" w:hAnsi="Arial" w:cs="Arial"/>
          <w:i/>
          <w:iCs/>
          <w:color w:val="666666"/>
        </w:rPr>
        <w:t>We’re closely monitoring local and national reports on the evolving impact of COVID-19 and, based on guidance from the Centers for Disease Control (CDC), the World Health Organization and applicable public health agencies, we’ve developed plans and established a task force that will allow us to respond timely and appropriately.</w:t>
      </w:r>
    </w:p>
    <w:p w14:paraId="35E5CD59" w14:textId="239DFD5D" w:rsidR="00E00D81" w:rsidRDefault="00E00D81" w:rsidP="00E00D8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i/>
          <w:iCs/>
          <w:color w:val="666666"/>
        </w:rPr>
      </w:pPr>
      <w:r>
        <w:rPr>
          <w:rFonts w:ascii="Arial" w:hAnsi="Arial" w:cs="Arial"/>
          <w:i/>
          <w:iCs/>
          <w:color w:val="666666"/>
        </w:rPr>
        <w:t xml:space="preserve">Our housekeeping and sanitization efforts in our </w:t>
      </w:r>
      <w:r>
        <w:rPr>
          <w:rFonts w:ascii="Arial" w:hAnsi="Arial" w:cs="Arial"/>
          <w:i/>
          <w:iCs/>
          <w:color w:val="666666"/>
        </w:rPr>
        <w:t>offices and on our vehicles</w:t>
      </w:r>
      <w:r>
        <w:rPr>
          <w:rFonts w:ascii="Arial" w:hAnsi="Arial" w:cs="Arial"/>
          <w:i/>
          <w:iCs/>
          <w:color w:val="666666"/>
        </w:rPr>
        <w:t xml:space="preserve"> have been greatly expanded. We’re frequently disinfecting often-touched surfaces such as door handles, </w:t>
      </w:r>
      <w:r>
        <w:rPr>
          <w:rFonts w:ascii="Arial" w:hAnsi="Arial" w:cs="Arial"/>
          <w:i/>
          <w:iCs/>
          <w:color w:val="666666"/>
        </w:rPr>
        <w:t>seat backs etc</w:t>
      </w:r>
      <w:r>
        <w:rPr>
          <w:rFonts w:ascii="Arial" w:hAnsi="Arial" w:cs="Arial"/>
          <w:i/>
          <w:iCs/>
          <w:color w:val="666666"/>
        </w:rPr>
        <w:t xml:space="preserve">. We’re asking all of our </w:t>
      </w:r>
      <w:r>
        <w:rPr>
          <w:rFonts w:ascii="Arial" w:hAnsi="Arial" w:cs="Arial"/>
          <w:i/>
          <w:iCs/>
          <w:color w:val="666666"/>
        </w:rPr>
        <w:t>employees</w:t>
      </w:r>
      <w:r>
        <w:rPr>
          <w:rFonts w:ascii="Arial" w:hAnsi="Arial" w:cs="Arial"/>
          <w:i/>
          <w:iCs/>
          <w:color w:val="666666"/>
        </w:rPr>
        <w:t xml:space="preserve"> (and we urge everyone) to follow the </w:t>
      </w:r>
      <w:hyperlink r:id="rId4" w:tgtFrame="_blank" w:history="1">
        <w:r>
          <w:rPr>
            <w:rStyle w:val="Hyperlink"/>
            <w:rFonts w:ascii="Arial" w:hAnsi="Arial" w:cs="Arial"/>
            <w:i/>
            <w:iCs/>
            <w:color w:val="006BFF"/>
          </w:rPr>
          <w:t>CDC guidelines</w:t>
        </w:r>
      </w:hyperlink>
      <w:r>
        <w:rPr>
          <w:rFonts w:ascii="Arial" w:hAnsi="Arial" w:cs="Arial"/>
          <w:i/>
          <w:iCs/>
          <w:color w:val="666666"/>
        </w:rPr>
        <w:t> to prevent the spread of the infection.</w:t>
      </w:r>
    </w:p>
    <w:p w14:paraId="4C039132" w14:textId="4B7D3D05" w:rsidR="00E00D81" w:rsidRDefault="00E00D81" w:rsidP="00E00D8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i/>
          <w:iCs/>
          <w:color w:val="666666"/>
        </w:rPr>
      </w:pPr>
      <w:r>
        <w:rPr>
          <w:rFonts w:ascii="Arial" w:hAnsi="Arial" w:cs="Arial"/>
          <w:i/>
          <w:iCs/>
          <w:color w:val="666666"/>
        </w:rPr>
        <w:t xml:space="preserve">We feel deeply for those who have been affected. Thankfully, as of now, we’re not aware of any </w:t>
      </w:r>
      <w:r>
        <w:rPr>
          <w:rFonts w:ascii="Arial" w:hAnsi="Arial" w:cs="Arial"/>
          <w:i/>
          <w:iCs/>
          <w:color w:val="666666"/>
        </w:rPr>
        <w:t>employees</w:t>
      </w:r>
      <w:r>
        <w:rPr>
          <w:rFonts w:ascii="Arial" w:hAnsi="Arial" w:cs="Arial"/>
          <w:i/>
          <w:iCs/>
          <w:color w:val="666666"/>
        </w:rPr>
        <w:t xml:space="preserve"> contracting COVID-19. But we have implemented guidelines that instruct any </w:t>
      </w:r>
      <w:r>
        <w:rPr>
          <w:rFonts w:ascii="Arial" w:hAnsi="Arial" w:cs="Arial"/>
          <w:i/>
          <w:iCs/>
          <w:color w:val="666666"/>
        </w:rPr>
        <w:t>employee</w:t>
      </w:r>
      <w:r>
        <w:rPr>
          <w:rFonts w:ascii="Arial" w:hAnsi="Arial" w:cs="Arial"/>
          <w:i/>
          <w:iCs/>
          <w:color w:val="666666"/>
        </w:rPr>
        <w:t xml:space="preserve"> who may develop symptoms or </w:t>
      </w:r>
      <w:proofErr w:type="gramStart"/>
      <w:r>
        <w:rPr>
          <w:rFonts w:ascii="Arial" w:hAnsi="Arial" w:cs="Arial"/>
          <w:i/>
          <w:iCs/>
          <w:color w:val="666666"/>
        </w:rPr>
        <w:t>come into contact with</w:t>
      </w:r>
      <w:proofErr w:type="gramEnd"/>
      <w:r>
        <w:rPr>
          <w:rFonts w:ascii="Arial" w:hAnsi="Arial" w:cs="Arial"/>
          <w:i/>
          <w:iCs/>
          <w:color w:val="666666"/>
        </w:rPr>
        <w:t xml:space="preserve"> infected individuals to stay home and follow the CDC’s instructions. </w:t>
      </w:r>
    </w:p>
    <w:p w14:paraId="3FE5F80A" w14:textId="51A4E795" w:rsidR="00E00D81" w:rsidRDefault="00E00D81" w:rsidP="00E00D8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i/>
          <w:iCs/>
          <w:color w:val="666666"/>
        </w:rPr>
      </w:pPr>
      <w:proofErr w:type="gramStart"/>
      <w:r>
        <w:rPr>
          <w:rFonts w:ascii="Arial" w:hAnsi="Arial" w:cs="Arial"/>
          <w:i/>
          <w:iCs/>
          <w:color w:val="666666"/>
        </w:rPr>
        <w:t>At this time</w:t>
      </w:r>
      <w:proofErr w:type="gramEnd"/>
      <w:r>
        <w:rPr>
          <w:rFonts w:ascii="Arial" w:hAnsi="Arial" w:cs="Arial"/>
          <w:i/>
          <w:iCs/>
          <w:color w:val="666666"/>
        </w:rPr>
        <w:t xml:space="preserve">, all of our </w:t>
      </w:r>
      <w:r>
        <w:rPr>
          <w:rFonts w:ascii="Arial" w:hAnsi="Arial" w:cs="Arial"/>
          <w:i/>
          <w:iCs/>
          <w:color w:val="666666"/>
        </w:rPr>
        <w:t>vehicles</w:t>
      </w:r>
      <w:r>
        <w:rPr>
          <w:rFonts w:ascii="Arial" w:hAnsi="Arial" w:cs="Arial"/>
          <w:i/>
          <w:iCs/>
          <w:color w:val="666666"/>
        </w:rPr>
        <w:t xml:space="preserve"> are </w:t>
      </w:r>
      <w:r>
        <w:rPr>
          <w:rFonts w:ascii="Arial" w:hAnsi="Arial" w:cs="Arial"/>
          <w:i/>
          <w:iCs/>
          <w:color w:val="666666"/>
        </w:rPr>
        <w:t>running regular routes,</w:t>
      </w:r>
      <w:r>
        <w:rPr>
          <w:rFonts w:ascii="Arial" w:hAnsi="Arial" w:cs="Arial"/>
          <w:i/>
          <w:iCs/>
          <w:color w:val="666666"/>
        </w:rPr>
        <w:t xml:space="preserve"> to meet the needs of our customers. If we become aware of any condition that would make it unsafe, please rest assured that we’ll </w:t>
      </w:r>
      <w:r>
        <w:rPr>
          <w:rFonts w:ascii="Arial" w:hAnsi="Arial" w:cs="Arial"/>
          <w:i/>
          <w:iCs/>
          <w:color w:val="666666"/>
        </w:rPr>
        <w:t>pull that vehicle</w:t>
      </w:r>
      <w:r>
        <w:rPr>
          <w:rFonts w:ascii="Arial" w:hAnsi="Arial" w:cs="Arial"/>
          <w:i/>
          <w:iCs/>
          <w:color w:val="666666"/>
        </w:rPr>
        <w:t xml:space="preserve"> until those conditions have been addressed.</w:t>
      </w:r>
    </w:p>
    <w:p w14:paraId="74697F68" w14:textId="5F4B1702" w:rsidR="00E00D81" w:rsidRDefault="00E00D81" w:rsidP="00E00D81">
      <w:pPr>
        <w:pStyle w:val="NormalWeb"/>
        <w:shd w:val="clear" w:color="auto" w:fill="FFFFFF"/>
        <w:spacing w:before="0" w:beforeAutospacing="0" w:after="240" w:afterAutospacing="0"/>
        <w:rPr>
          <w:rFonts w:ascii="Arial" w:hAnsi="Arial" w:cs="Arial"/>
          <w:i/>
          <w:iCs/>
          <w:color w:val="666666"/>
        </w:rPr>
      </w:pPr>
      <w:r>
        <w:rPr>
          <w:rFonts w:ascii="Arial" w:hAnsi="Arial" w:cs="Arial"/>
          <w:i/>
          <w:iCs/>
          <w:color w:val="666666"/>
        </w:rPr>
        <w:t xml:space="preserve">Again, the health and safety of our customers and </w:t>
      </w:r>
      <w:r>
        <w:rPr>
          <w:rFonts w:ascii="Arial" w:hAnsi="Arial" w:cs="Arial"/>
          <w:i/>
          <w:iCs/>
          <w:color w:val="666666"/>
        </w:rPr>
        <w:t>employees</w:t>
      </w:r>
      <w:r>
        <w:rPr>
          <w:rFonts w:ascii="Arial" w:hAnsi="Arial" w:cs="Arial"/>
          <w:i/>
          <w:iCs/>
          <w:color w:val="666666"/>
        </w:rPr>
        <w:t xml:space="preserve"> are our top priority and we’re committed to doing our part to help keep you safe.</w:t>
      </w:r>
      <w:bookmarkStart w:id="0" w:name="_GoBack"/>
      <w:bookmarkEnd w:id="0"/>
    </w:p>
    <w:p w14:paraId="0E49A894" w14:textId="77777777" w:rsidR="00E216A9" w:rsidRDefault="00E216A9"/>
    <w:sectPr w:rsidR="00E216A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00D81"/>
    <w:rsid w:val="00283920"/>
    <w:rsid w:val="003F4649"/>
    <w:rsid w:val="00E00D81"/>
    <w:rsid w:val="00E216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31D3E8"/>
  <w15:chartTrackingRefBased/>
  <w15:docId w15:val="{1E3571AE-B470-4E3F-9052-8A53B43F3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00D8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E00D8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01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cdc.gov/handwashing/when-how-handwashing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252</Words>
  <Characters>1443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</cp:revision>
  <cp:lastPrinted>2020-03-11T13:32:00Z</cp:lastPrinted>
  <dcterms:created xsi:type="dcterms:W3CDTF">2020-03-11T13:23:00Z</dcterms:created>
  <dcterms:modified xsi:type="dcterms:W3CDTF">2020-03-11T14:04:00Z</dcterms:modified>
</cp:coreProperties>
</file>